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3A" w:rsidRPr="007D6D3A" w:rsidRDefault="007D6D3A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FC4414" wp14:editId="28CC913A">
            <wp:simplePos x="0" y="0"/>
            <wp:positionH relativeFrom="column">
              <wp:posOffset>-95250</wp:posOffset>
            </wp:positionH>
            <wp:positionV relativeFrom="paragraph">
              <wp:posOffset>-160655</wp:posOffset>
            </wp:positionV>
            <wp:extent cx="781050" cy="605155"/>
            <wp:effectExtent l="0" t="0" r="0" b="4445"/>
            <wp:wrapSquare wrapText="bothSides"/>
            <wp:docPr id="3" name="圖片 3" descr="C:\Users\user\Desktop\擷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擷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57" w:rsidRPr="002C1457">
        <w:rPr>
          <w:rFonts w:ascii="Times New Roman" w:hAnsi="Times New Roman" w:cs="Times New Roman" w:hint="eastAsia"/>
          <w:sz w:val="32"/>
        </w:rPr>
        <w:t>General Mandarin Chinese Course Application Form</w:t>
      </w:r>
    </w:p>
    <w:p w:rsidR="00735772" w:rsidRPr="00735772" w:rsidRDefault="00735772" w:rsidP="00735772">
      <w:pPr>
        <w:pStyle w:val="a3"/>
        <w:rPr>
          <w:rFonts w:ascii="Times New Roman" w:eastAsia="標楷體" w:hAnsi="Times New Roman" w:cs="Times New Roman"/>
        </w:rPr>
      </w:pPr>
      <w:r w:rsidRPr="00735772">
        <w:rPr>
          <w:rFonts w:ascii="Times New Roman" w:eastAsia="標楷體" w:hAnsi="Times New Roman" w:cs="Times New Roman"/>
          <w:sz w:val="22"/>
        </w:rPr>
        <w:t xml:space="preserve">Language Center, </w:t>
      </w:r>
      <w:r w:rsidRPr="00735772">
        <w:rPr>
          <w:rFonts w:ascii="Times New Roman" w:eastAsia="標楷體" w:hAnsi="Times New Roman" w:cs="Times New Roman"/>
        </w:rPr>
        <w:t>National Pingtung University of Science and Technology</w:t>
      </w:r>
    </w:p>
    <w:p w:rsidR="00735772" w:rsidRPr="00735772" w:rsidRDefault="00735772">
      <w:pPr>
        <w:rPr>
          <w:rFonts w:ascii="Times New Roman" w:eastAsia="標楷體" w:hAnsi="Times New Roman" w:cs="Times New Roman"/>
          <w:b/>
        </w:rPr>
      </w:pPr>
      <w:r w:rsidRPr="00735772">
        <w:rPr>
          <w:rFonts w:ascii="Times New Roman" w:eastAsia="標楷體" w:hAnsi="Times New Roman" w:cs="Times New Roman"/>
          <w:b/>
        </w:rPr>
        <w:t>國立屏東科技大學</w:t>
      </w:r>
      <w:r w:rsidRPr="00735772">
        <w:rPr>
          <w:rFonts w:ascii="Times New Roman" w:eastAsia="標楷體" w:hAnsi="Times New Roman" w:cs="Times New Roman"/>
          <w:b/>
        </w:rPr>
        <w:t xml:space="preserve"> </w:t>
      </w:r>
      <w:r w:rsidRPr="00735772">
        <w:rPr>
          <w:rFonts w:ascii="Times New Roman" w:eastAsia="標楷體" w:hAnsi="Times New Roman" w:cs="Times New Roman"/>
          <w:b/>
        </w:rPr>
        <w:t>語言中心華語文組</w:t>
      </w:r>
    </w:p>
    <w:p w:rsidR="00735772" w:rsidRDefault="00735772">
      <w:pPr>
        <w:rPr>
          <w:rFonts w:ascii="Times New Roman" w:eastAsia="標楷體" w:hAnsi="Times New Roman" w:cs="Times New Roman"/>
          <w:b/>
        </w:rPr>
        <w:sectPr w:rsidR="00735772" w:rsidSect="0073577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35772">
        <w:rPr>
          <w:rFonts w:ascii="Times New Roman" w:eastAsia="標楷體" w:hAnsi="Times New Roman" w:cs="Times New Roman"/>
          <w:b/>
        </w:rPr>
        <w:t>For General Mandarin Chinese Course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841"/>
      </w:tblGrid>
      <w:tr w:rsidR="00735772" w:rsidTr="002C5382">
        <w:tc>
          <w:tcPr>
            <w:tcW w:w="5076" w:type="dxa"/>
            <w:gridSpan w:val="2"/>
            <w:shd w:val="clear" w:color="auto" w:fill="C2D69B" w:themeFill="accent3" w:themeFillTint="99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Applicant</w:t>
            </w:r>
            <w:r>
              <w:rPr>
                <w:rFonts w:ascii="Times New Roman" w:eastAsia="標楷體" w:hAnsi="Times New Roman" w:cs="Times New Roman"/>
                <w:b/>
              </w:rPr>
              <w:t>’</w:t>
            </w:r>
            <w:r>
              <w:rPr>
                <w:rFonts w:ascii="Times New Roman" w:eastAsia="標楷體" w:hAnsi="Times New Roman" w:cs="Times New Roman" w:hint="eastAsia"/>
                <w:b/>
              </w:rPr>
              <w:t>s Information</w:t>
            </w: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Name</w:t>
            </w:r>
          </w:p>
        </w:tc>
        <w:tc>
          <w:tcPr>
            <w:tcW w:w="2841" w:type="dxa"/>
          </w:tcPr>
          <w:p w:rsidR="00735772" w:rsidRDefault="003F0C28" w:rsidP="00AF36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(English)</w:t>
            </w: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2841" w:type="dxa"/>
          </w:tcPr>
          <w:p w:rsidR="00735772" w:rsidRDefault="003F0C28" w:rsidP="00AF36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(Chinese)</w:t>
            </w: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國籍</w:t>
            </w:r>
            <w:r>
              <w:rPr>
                <w:rFonts w:ascii="Times New Roman" w:eastAsia="標楷體" w:hAnsi="Times New Roman" w:cs="Times New Roman" w:hint="eastAsia"/>
                <w:b/>
              </w:rPr>
              <w:t>Nationality</w:t>
            </w:r>
          </w:p>
        </w:tc>
        <w:tc>
          <w:tcPr>
            <w:tcW w:w="2841" w:type="dxa"/>
          </w:tcPr>
          <w:p w:rsidR="00735772" w:rsidRDefault="0073577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生日</w:t>
            </w:r>
            <w:r>
              <w:rPr>
                <w:rFonts w:ascii="Times New Roman" w:eastAsia="標楷體" w:hAnsi="Times New Roman" w:cs="Times New Roman" w:hint="eastAsia"/>
                <w:b/>
              </w:rPr>
              <w:t>(Date of Birth)</w:t>
            </w:r>
          </w:p>
        </w:tc>
        <w:tc>
          <w:tcPr>
            <w:tcW w:w="2841" w:type="dxa"/>
          </w:tcPr>
          <w:p w:rsidR="00735772" w:rsidRDefault="003F0C28" w:rsidP="00AF36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(</w:t>
            </w:r>
            <w:r w:rsidR="00AF36D0">
              <w:rPr>
                <w:rFonts w:ascii="Times New Roman" w:eastAsia="標楷體" w:hAnsi="Times New Roman" w:cs="Times New Roman"/>
                <w:b/>
                <w:color w:val="BFBFBF" w:themeColor="background1" w:themeShade="BF"/>
              </w:rPr>
              <w:t>YYYY</w:t>
            </w:r>
            <w:r w:rsidR="00AF36D0"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 xml:space="preserve"> /</w:t>
            </w:r>
            <w:r w:rsidR="00AF36D0">
              <w:rPr>
                <w:rFonts w:ascii="Times New Roman" w:eastAsia="標楷體" w:hAnsi="Times New Roman" w:cs="Times New Roman"/>
                <w:b/>
                <w:color w:val="BFBFBF" w:themeColor="background1" w:themeShade="BF"/>
              </w:rPr>
              <w:t>MM</w:t>
            </w:r>
            <w:r w:rsidR="00AF36D0"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 xml:space="preserve"> /</w:t>
            </w:r>
            <w:r w:rsidR="00AF36D0">
              <w:rPr>
                <w:rFonts w:ascii="Times New Roman" w:eastAsia="標楷體" w:hAnsi="Times New Roman" w:cs="Times New Roman"/>
                <w:b/>
                <w:color w:val="BFBFBF" w:themeColor="background1" w:themeShade="BF"/>
              </w:rPr>
              <w:t>DD</w:t>
            </w:r>
            <w:r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)</w:t>
            </w: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護照號碼</w:t>
            </w:r>
          </w:p>
          <w:p w:rsidR="003F0C28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Passport No.</w:t>
            </w:r>
          </w:p>
        </w:tc>
        <w:tc>
          <w:tcPr>
            <w:tcW w:w="2841" w:type="dxa"/>
          </w:tcPr>
          <w:p w:rsidR="00735772" w:rsidRDefault="0073577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Gender</w:t>
            </w:r>
          </w:p>
        </w:tc>
        <w:tc>
          <w:tcPr>
            <w:tcW w:w="2841" w:type="dxa"/>
          </w:tcPr>
          <w:p w:rsidR="00735772" w:rsidRDefault="003F0C28" w:rsidP="003F0C2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男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Male</w:t>
            </w:r>
          </w:p>
          <w:p w:rsidR="003F0C28" w:rsidRPr="003F0C28" w:rsidRDefault="003F0C28" w:rsidP="003F0C2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女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Female</w:t>
            </w:r>
          </w:p>
        </w:tc>
      </w:tr>
    </w:tbl>
    <w:p w:rsidR="00F60DD3" w:rsidRPr="002C5382" w:rsidRDefault="00F60DD3" w:rsidP="00F60DD3">
      <w:pPr>
        <w:framePr w:w="1591" w:h="2056" w:hSpace="180" w:wrap="around" w:vAnchor="text" w:hAnchor="page" w:x="9346" w:y="-5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新細明體" w:hAnsi="Times New Roman" w:cs="Times New Roman"/>
          <w:sz w:val="20"/>
          <w:szCs w:val="20"/>
        </w:rPr>
      </w:pPr>
    </w:p>
    <w:p w:rsidR="00F60DD3" w:rsidRPr="002C5382" w:rsidRDefault="00F60DD3" w:rsidP="00F60DD3">
      <w:pPr>
        <w:framePr w:w="1591" w:h="2056" w:hSpace="180" w:wrap="around" w:vAnchor="text" w:hAnchor="page" w:x="9346" w:y="-5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新細明體" w:hAnsi="Times New Roman" w:cs="Times New Roman"/>
          <w:szCs w:val="20"/>
        </w:rPr>
      </w:pPr>
      <w:r w:rsidRPr="002C5382">
        <w:rPr>
          <w:rFonts w:ascii="Times New Roman" w:eastAsia="新細明體" w:hAnsi="Times New Roman" w:cs="Times New Roman"/>
          <w:szCs w:val="20"/>
        </w:rPr>
        <w:t xml:space="preserve">Attach a </w:t>
      </w:r>
      <w:r w:rsidRPr="002C5382">
        <w:rPr>
          <w:rFonts w:ascii="Times New Roman" w:eastAsia="新細明體" w:hAnsi="Times New Roman" w:cs="Times New Roman" w:hint="eastAsia"/>
          <w:szCs w:val="20"/>
        </w:rPr>
        <w:t>2</w:t>
      </w:r>
      <w:r w:rsidRPr="002C5382">
        <w:rPr>
          <w:rFonts w:ascii="Times New Roman" w:eastAsia="新細明體" w:hAnsi="Times New Roman" w:cs="Times New Roman"/>
          <w:szCs w:val="20"/>
        </w:rPr>
        <w:t>-inch</w:t>
      </w:r>
      <w:r w:rsidRPr="002C5382">
        <w:rPr>
          <w:rFonts w:ascii="Times New Roman" w:eastAsia="新細明體" w:hAnsi="Times New Roman" w:cs="Times New Roman"/>
          <w:szCs w:val="20"/>
        </w:rPr>
        <w:br/>
        <w:t>Recent Photo</w:t>
      </w:r>
    </w:p>
    <w:p w:rsidR="00176EF5" w:rsidRPr="00735772" w:rsidRDefault="003F0C28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column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841"/>
      </w:tblGrid>
      <w:tr w:rsidR="00176EF5" w:rsidTr="00BD47F7">
        <w:tc>
          <w:tcPr>
            <w:tcW w:w="2235" w:type="dxa"/>
            <w:vMerge w:val="restart"/>
            <w:shd w:val="clear" w:color="auto" w:fill="FBD4B4" w:themeFill="accent6" w:themeFillTint="66"/>
            <w:vAlign w:val="center"/>
          </w:tcPr>
          <w:p w:rsidR="00176EF5" w:rsidRDefault="00176EF5" w:rsidP="00176EF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身份</w:t>
            </w:r>
          </w:p>
          <w:p w:rsidR="00176EF5" w:rsidRDefault="00176EF5" w:rsidP="00176EF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Status</w:t>
            </w:r>
          </w:p>
        </w:tc>
        <w:tc>
          <w:tcPr>
            <w:tcW w:w="2841" w:type="dxa"/>
          </w:tcPr>
          <w:p w:rsidR="00176EF5" w:rsidRPr="00176EF5" w:rsidRDefault="00176EF5" w:rsidP="00176EF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76EF5">
              <w:rPr>
                <w:rFonts w:ascii="Times New Roman" w:eastAsia="標楷體" w:hAnsi="Times New Roman" w:cs="Times New Roman" w:hint="eastAsia"/>
              </w:rPr>
              <w:t>一般申請人</w:t>
            </w:r>
          </w:p>
          <w:p w:rsidR="00176EF5" w:rsidRPr="00176EF5" w:rsidRDefault="00176EF5" w:rsidP="00176EF5">
            <w:pPr>
              <w:rPr>
                <w:rFonts w:ascii="Times New Roman" w:eastAsia="標楷體" w:hAnsi="Times New Roman" w:cs="Times New Roman"/>
              </w:rPr>
            </w:pPr>
            <w:r w:rsidRPr="00176EF5">
              <w:rPr>
                <w:rFonts w:ascii="Times New Roman" w:eastAsia="標楷體" w:hAnsi="Times New Roman" w:cs="Times New Roman" w:hint="eastAsia"/>
              </w:rPr>
              <w:t>General Applicant</w:t>
            </w:r>
          </w:p>
        </w:tc>
      </w:tr>
      <w:tr w:rsidR="00176EF5" w:rsidTr="00BD47F7">
        <w:tc>
          <w:tcPr>
            <w:tcW w:w="2235" w:type="dxa"/>
            <w:vMerge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41" w:type="dxa"/>
          </w:tcPr>
          <w:p w:rsidR="00176EF5" w:rsidRDefault="00176EF5" w:rsidP="00176EF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76EF5">
              <w:rPr>
                <w:rFonts w:ascii="Times New Roman" w:eastAsia="標楷體" w:hAnsi="Times New Roman" w:cs="Times New Roman" w:hint="eastAsia"/>
              </w:rPr>
              <w:t>臺灣獎學金受獎人</w:t>
            </w:r>
          </w:p>
          <w:p w:rsidR="00176EF5" w:rsidRPr="00176EF5" w:rsidRDefault="00176EF5" w:rsidP="00176EF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Taiwan Scholarship recipient of MOE/MOFA</w:t>
            </w:r>
          </w:p>
        </w:tc>
      </w:tr>
      <w:tr w:rsidR="00BD47F7" w:rsidTr="00BD47F7">
        <w:tc>
          <w:tcPr>
            <w:tcW w:w="2235" w:type="dxa"/>
            <w:shd w:val="clear" w:color="auto" w:fill="FBD4B4" w:themeFill="accent6" w:themeFillTint="66"/>
          </w:tcPr>
          <w:p w:rsidR="00BD47F7" w:rsidRDefault="00BD47F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是否申請校內宿舍</w:t>
            </w:r>
          </w:p>
          <w:p w:rsidR="00BD47F7" w:rsidRDefault="00BD47F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Dormitory Apply</w:t>
            </w:r>
          </w:p>
        </w:tc>
        <w:tc>
          <w:tcPr>
            <w:tcW w:w="2841" w:type="dxa"/>
          </w:tcPr>
          <w:p w:rsidR="00BD47F7" w:rsidRDefault="00BD47F7" w:rsidP="00176EF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Yes</w:t>
            </w:r>
          </w:p>
          <w:p w:rsidR="00BD47F7" w:rsidRPr="00176EF5" w:rsidRDefault="00BD47F7" w:rsidP="00176EF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否</w:t>
            </w:r>
            <w:r>
              <w:rPr>
                <w:rFonts w:ascii="Times New Roman" w:eastAsia="標楷體" w:hAnsi="Times New Roman" w:cs="Times New Roman" w:hint="eastAsia"/>
              </w:rPr>
              <w:t xml:space="preserve"> No</w:t>
            </w:r>
          </w:p>
        </w:tc>
      </w:tr>
    </w:tbl>
    <w:p w:rsidR="00176EF5" w:rsidRDefault="00176EF5">
      <w:pPr>
        <w:rPr>
          <w:rFonts w:ascii="Times New Roman" w:eastAsia="標楷體" w:hAnsi="Times New Roman" w:cs="Times New Roman"/>
          <w:b/>
        </w:rPr>
        <w:sectPr w:rsidR="00176EF5" w:rsidSect="00735772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735772" w:rsidRDefault="00735772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176EF5" w:rsidTr="00176EF5">
        <w:tc>
          <w:tcPr>
            <w:tcW w:w="2630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郵寄地址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Postal Address</w:t>
            </w:r>
          </w:p>
        </w:tc>
        <w:tc>
          <w:tcPr>
            <w:tcW w:w="7892" w:type="dxa"/>
            <w:gridSpan w:val="3"/>
          </w:tcPr>
          <w:p w:rsidR="00176EF5" w:rsidRDefault="00176EF5" w:rsidP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6EF5" w:rsidTr="00176EF5">
        <w:tc>
          <w:tcPr>
            <w:tcW w:w="2630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郵遞區號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Postal (Zip) Code</w:t>
            </w:r>
          </w:p>
        </w:tc>
        <w:tc>
          <w:tcPr>
            <w:tcW w:w="2630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1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國家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Country</w:t>
            </w:r>
          </w:p>
        </w:tc>
        <w:tc>
          <w:tcPr>
            <w:tcW w:w="2631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6EF5" w:rsidTr="00176EF5">
        <w:tc>
          <w:tcPr>
            <w:tcW w:w="2630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聯絡電話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Telephone No.</w:t>
            </w:r>
          </w:p>
        </w:tc>
        <w:tc>
          <w:tcPr>
            <w:tcW w:w="2630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1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聯絡傳真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Fax.</w:t>
            </w:r>
          </w:p>
        </w:tc>
        <w:tc>
          <w:tcPr>
            <w:tcW w:w="2631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6EF5" w:rsidTr="008C1893">
        <w:tc>
          <w:tcPr>
            <w:tcW w:w="2630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電子信箱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Email Address</w:t>
            </w:r>
          </w:p>
        </w:tc>
        <w:tc>
          <w:tcPr>
            <w:tcW w:w="7892" w:type="dxa"/>
            <w:gridSpan w:val="3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76EF5" w:rsidRDefault="00176EF5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176EF5" w:rsidTr="002C5382">
        <w:tc>
          <w:tcPr>
            <w:tcW w:w="10522" w:type="dxa"/>
            <w:gridSpan w:val="4"/>
            <w:shd w:val="clear" w:color="auto" w:fill="C2D69B" w:themeFill="accent3" w:themeFillTint="99"/>
          </w:tcPr>
          <w:p w:rsidR="00176EF5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緊急聯絡人</w:t>
            </w:r>
            <w:r>
              <w:rPr>
                <w:rFonts w:ascii="Times New Roman" w:eastAsia="標楷體" w:hAnsi="Times New Roman" w:cs="Times New Roman" w:hint="eastAsia"/>
                <w:b/>
              </w:rPr>
              <w:t>Emergency Contact</w:t>
            </w:r>
          </w:p>
        </w:tc>
      </w:tr>
      <w:tr w:rsidR="00176EF5" w:rsidTr="002C5382">
        <w:tc>
          <w:tcPr>
            <w:tcW w:w="2630" w:type="dxa"/>
            <w:shd w:val="clear" w:color="auto" w:fill="FBD4B4" w:themeFill="accent6" w:themeFillTint="66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Name</w:t>
            </w:r>
          </w:p>
        </w:tc>
        <w:tc>
          <w:tcPr>
            <w:tcW w:w="2630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1" w:type="dxa"/>
            <w:shd w:val="clear" w:color="auto" w:fill="FBD4B4" w:themeFill="accent6" w:themeFillTint="66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與申請人關係</w:t>
            </w:r>
          </w:p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Relationship</w:t>
            </w:r>
          </w:p>
        </w:tc>
        <w:tc>
          <w:tcPr>
            <w:tcW w:w="2631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6EF5" w:rsidTr="002C5382">
        <w:tc>
          <w:tcPr>
            <w:tcW w:w="2630" w:type="dxa"/>
            <w:shd w:val="clear" w:color="auto" w:fill="FBD4B4" w:themeFill="accent6" w:themeFillTint="66"/>
          </w:tcPr>
          <w:p w:rsidR="002C5382" w:rsidRDefault="002C5382" w:rsidP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聯絡電話</w:t>
            </w:r>
          </w:p>
          <w:p w:rsidR="00176EF5" w:rsidRDefault="002C5382" w:rsidP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Telephone No.</w:t>
            </w:r>
          </w:p>
        </w:tc>
        <w:tc>
          <w:tcPr>
            <w:tcW w:w="2630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1" w:type="dxa"/>
            <w:shd w:val="clear" w:color="auto" w:fill="FBD4B4" w:themeFill="accent6" w:themeFillTint="66"/>
          </w:tcPr>
          <w:p w:rsidR="00176EF5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聯絡傳真</w:t>
            </w:r>
          </w:p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Fax</w:t>
            </w:r>
          </w:p>
        </w:tc>
        <w:tc>
          <w:tcPr>
            <w:tcW w:w="2631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5382" w:rsidTr="002C5382">
        <w:tc>
          <w:tcPr>
            <w:tcW w:w="2630" w:type="dxa"/>
            <w:shd w:val="clear" w:color="auto" w:fill="FBD4B4" w:themeFill="accent6" w:themeFillTint="66"/>
          </w:tcPr>
          <w:p w:rsidR="002C5382" w:rsidRDefault="002C5382" w:rsidP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地址</w:t>
            </w:r>
            <w:r>
              <w:rPr>
                <w:rFonts w:ascii="Times New Roman" w:eastAsia="標楷體" w:hAnsi="Times New Roman" w:cs="Times New Roman" w:hint="eastAsia"/>
                <w:b/>
              </w:rPr>
              <w:t>Address</w:t>
            </w:r>
          </w:p>
        </w:tc>
        <w:tc>
          <w:tcPr>
            <w:tcW w:w="7892" w:type="dxa"/>
            <w:gridSpan w:val="3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5382" w:rsidTr="002C5382">
        <w:tc>
          <w:tcPr>
            <w:tcW w:w="2630" w:type="dxa"/>
            <w:shd w:val="clear" w:color="auto" w:fill="FBD4B4" w:themeFill="accent6" w:themeFillTint="66"/>
          </w:tcPr>
          <w:p w:rsidR="002C5382" w:rsidRDefault="002C5382" w:rsidP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電子信箱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Email</w:t>
            </w:r>
          </w:p>
        </w:tc>
        <w:tc>
          <w:tcPr>
            <w:tcW w:w="7892" w:type="dxa"/>
            <w:gridSpan w:val="3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76EF5" w:rsidRDefault="00176EF5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5452"/>
      </w:tblGrid>
      <w:tr w:rsidR="002C5382" w:rsidTr="00FB697A">
        <w:tc>
          <w:tcPr>
            <w:tcW w:w="10522" w:type="dxa"/>
            <w:gridSpan w:val="2"/>
            <w:shd w:val="clear" w:color="auto" w:fill="C2D69B" w:themeFill="accent3" w:themeFillTint="99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教育背景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Education Background</w:t>
            </w:r>
          </w:p>
        </w:tc>
      </w:tr>
      <w:tr w:rsidR="002C5382" w:rsidTr="00FB697A">
        <w:tc>
          <w:tcPr>
            <w:tcW w:w="5070" w:type="dxa"/>
            <w:shd w:val="clear" w:color="auto" w:fill="FBD4B4" w:themeFill="accent6" w:themeFillTint="66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畢業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2C5382">
              <w:rPr>
                <w:rFonts w:ascii="Times New Roman" w:eastAsia="標楷體" w:hAnsi="Times New Roman" w:cs="Times New Roman" w:hint="eastAsia"/>
                <w:b/>
              </w:rPr>
              <w:t>肄業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</w:rPr>
              <w:t>學校名稱</w:t>
            </w:r>
            <w:r>
              <w:rPr>
                <w:rFonts w:ascii="Times New Roman" w:eastAsia="標楷體" w:hAnsi="Times New Roman" w:cs="Times New Roman" w:hint="eastAsia"/>
                <w:b/>
              </w:rPr>
              <w:t>Name of Home Institution</w:t>
            </w:r>
          </w:p>
        </w:tc>
        <w:tc>
          <w:tcPr>
            <w:tcW w:w="5452" w:type="dxa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5382" w:rsidTr="00FB697A">
        <w:tc>
          <w:tcPr>
            <w:tcW w:w="5070" w:type="dxa"/>
            <w:shd w:val="clear" w:color="auto" w:fill="FBD4B4" w:themeFill="accent6" w:themeFillTint="66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地點</w:t>
            </w:r>
            <w:r>
              <w:rPr>
                <w:rFonts w:ascii="Times New Roman" w:eastAsia="標楷體" w:hAnsi="Times New Roman" w:cs="Times New Roman" w:hint="eastAsia"/>
                <w:b/>
              </w:rPr>
              <w:t>Location</w:t>
            </w:r>
          </w:p>
        </w:tc>
        <w:tc>
          <w:tcPr>
            <w:tcW w:w="5452" w:type="dxa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5382" w:rsidTr="00FB697A">
        <w:tc>
          <w:tcPr>
            <w:tcW w:w="5070" w:type="dxa"/>
            <w:shd w:val="clear" w:color="auto" w:fill="FBD4B4" w:themeFill="accent6" w:themeFillTint="66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學位名稱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Degree Granted &amp; Graduation Year</w:t>
            </w:r>
          </w:p>
        </w:tc>
        <w:tc>
          <w:tcPr>
            <w:tcW w:w="5452" w:type="dxa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5382" w:rsidTr="00FB697A">
        <w:tc>
          <w:tcPr>
            <w:tcW w:w="5070" w:type="dxa"/>
            <w:shd w:val="clear" w:color="auto" w:fill="FBD4B4" w:themeFill="accent6" w:themeFillTint="66"/>
          </w:tcPr>
          <w:p w:rsidR="002C5382" w:rsidRDefault="00FB697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主修項目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Major</w:t>
            </w:r>
          </w:p>
        </w:tc>
        <w:tc>
          <w:tcPr>
            <w:tcW w:w="5452" w:type="dxa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D47F7" w:rsidTr="00FB697A">
        <w:tc>
          <w:tcPr>
            <w:tcW w:w="5070" w:type="dxa"/>
            <w:shd w:val="clear" w:color="auto" w:fill="FBD4B4" w:themeFill="accent6" w:themeFillTint="66"/>
          </w:tcPr>
          <w:p w:rsidR="00BD47F7" w:rsidRDefault="00BD47F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職業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就業或學習單位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Occupation/Name of Employer or School</w:t>
            </w:r>
          </w:p>
        </w:tc>
        <w:tc>
          <w:tcPr>
            <w:tcW w:w="5452" w:type="dxa"/>
          </w:tcPr>
          <w:p w:rsidR="00BD47F7" w:rsidRDefault="00BD47F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FB697A" w:rsidRDefault="00FB697A">
      <w:pPr>
        <w:rPr>
          <w:rFonts w:ascii="Times New Roman" w:eastAsia="標楷體" w:hAnsi="Times New Roman" w:cs="Times New Roman"/>
          <w:b/>
        </w:rPr>
        <w:sectPr w:rsidR="00FB697A" w:rsidSect="00176EF5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C5382" w:rsidRDefault="002C5382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6586"/>
      </w:tblGrid>
      <w:tr w:rsidR="00701D78" w:rsidTr="00591080">
        <w:tc>
          <w:tcPr>
            <w:tcW w:w="10522" w:type="dxa"/>
            <w:gridSpan w:val="2"/>
            <w:shd w:val="clear" w:color="auto" w:fill="C2D69B" w:themeFill="accent3" w:themeFillTint="99"/>
          </w:tcPr>
          <w:p w:rsidR="00701D78" w:rsidRDefault="00701D7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如何支付學習費用</w:t>
            </w:r>
            <w:r>
              <w:rPr>
                <w:rFonts w:ascii="Times New Roman" w:eastAsia="標楷體" w:hAnsi="Times New Roman" w:cs="Times New Roman" w:hint="eastAsia"/>
                <w:b/>
              </w:rPr>
              <w:t>?</w:t>
            </w:r>
          </w:p>
          <w:p w:rsidR="00701D78" w:rsidRDefault="00701D7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H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>
              <w:rPr>
                <w:rFonts w:ascii="Times New Roman" w:eastAsia="標楷體" w:hAnsi="Times New Roman" w:cs="Times New Roman" w:hint="eastAsia"/>
                <w:b/>
              </w:rPr>
              <w:t>w will you finance your study?</w:t>
            </w:r>
          </w:p>
        </w:tc>
      </w:tr>
      <w:tr w:rsidR="00591080" w:rsidTr="00591080">
        <w:tc>
          <w:tcPr>
            <w:tcW w:w="3936" w:type="dxa"/>
          </w:tcPr>
          <w:p w:rsidR="00591080" w:rsidRDefault="00591080" w:rsidP="00591080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個人存款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Personal saving</w:t>
            </w:r>
          </w:p>
          <w:p w:rsidR="00591080" w:rsidRPr="00591080" w:rsidRDefault="00591080" w:rsidP="00591080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父母支援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Parental support</w:t>
            </w:r>
          </w:p>
        </w:tc>
        <w:tc>
          <w:tcPr>
            <w:tcW w:w="6586" w:type="dxa"/>
          </w:tcPr>
          <w:p w:rsidR="00591080" w:rsidRPr="00591080" w:rsidRDefault="00591080" w:rsidP="00591080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獎學金</w:t>
            </w:r>
            <w:r>
              <w:rPr>
                <w:rFonts w:ascii="Times New Roman" w:eastAsia="標楷體" w:hAnsi="Times New Roman" w:cs="Times New Roman"/>
                <w:b/>
              </w:rPr>
              <w:t>Scholarship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awarded by____________________</w:t>
            </w:r>
          </w:p>
          <w:p w:rsidR="00591080" w:rsidRPr="00591080" w:rsidRDefault="00591080" w:rsidP="00591080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</w:rPr>
              <w:t>Other(specify)______________________________</w:t>
            </w:r>
          </w:p>
        </w:tc>
      </w:tr>
    </w:tbl>
    <w:p w:rsidR="00701D78" w:rsidRDefault="00701D78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6161"/>
      </w:tblGrid>
      <w:tr w:rsidR="00503035" w:rsidTr="00701D78">
        <w:tc>
          <w:tcPr>
            <w:tcW w:w="10522" w:type="dxa"/>
            <w:gridSpan w:val="2"/>
            <w:shd w:val="clear" w:color="auto" w:fill="C2D69B" w:themeFill="accent3" w:themeFillTint="99"/>
          </w:tcPr>
          <w:p w:rsidR="00701D78" w:rsidRPr="00701D78" w:rsidRDefault="00701D78" w:rsidP="00701D78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701D78">
              <w:rPr>
                <w:rFonts w:ascii="Times New Roman" w:eastAsia="標楷體" w:hAnsi="Times New Roman" w:cs="Times New Roman" w:hint="eastAsia"/>
                <w:b/>
              </w:rPr>
              <w:t>預計選讀課程與期間</w:t>
            </w:r>
            <w:r w:rsidRPr="00701D78">
              <w:rPr>
                <w:rFonts w:ascii="Times New Roman" w:eastAsia="標楷體" w:hAnsi="Times New Roman" w:cs="Times New Roman" w:hint="eastAsia"/>
                <w:b/>
              </w:rPr>
              <w:t xml:space="preserve">  Proposed Terms of Study</w:t>
            </w:r>
          </w:p>
        </w:tc>
      </w:tr>
      <w:tr w:rsidR="00503035" w:rsidTr="00D3579E">
        <w:tc>
          <w:tcPr>
            <w:tcW w:w="4361" w:type="dxa"/>
            <w:shd w:val="clear" w:color="auto" w:fill="FBD4B4" w:themeFill="accent6" w:themeFillTint="66"/>
          </w:tcPr>
          <w:p w:rsidR="00503035" w:rsidRDefault="00701D7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開始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修讀期別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Starting Term</w:t>
            </w:r>
          </w:p>
        </w:tc>
        <w:tc>
          <w:tcPr>
            <w:tcW w:w="6161" w:type="dxa"/>
          </w:tcPr>
          <w:p w:rsidR="003F468F" w:rsidRDefault="003F468F" w:rsidP="003F468F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2022</w:t>
            </w:r>
            <w:r>
              <w:rPr>
                <w:rFonts w:ascii="Times New Roman" w:eastAsia="標楷體" w:hAnsi="Times New Roman" w:cs="Times New Roman" w:hint="eastAsia"/>
                <w:b/>
              </w:rPr>
              <w:t>春季班</w:t>
            </w:r>
            <w:r>
              <w:rPr>
                <w:rFonts w:ascii="Times New Roman" w:eastAsia="標楷體" w:hAnsi="Times New Roman" w:cs="Times New Roman" w:hint="eastAsia"/>
                <w:b/>
              </w:rPr>
              <w:t>Spring Semester (Feb. 202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- Jun. 202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11D69" w:rsidRDefault="00911D69" w:rsidP="007434BA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202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秋季班</w:t>
            </w:r>
            <w:r w:rsidR="007434BA">
              <w:rPr>
                <w:rFonts w:ascii="Times New Roman" w:eastAsia="標楷體" w:hAnsi="Times New Roman" w:cs="Times New Roman" w:hint="eastAsia"/>
                <w:b/>
              </w:rPr>
              <w:t xml:space="preserve"> Fall semester (Sep. 202</w:t>
            </w:r>
            <w:r w:rsidR="007434BA"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- Jan. 202</w:t>
            </w:r>
            <w:r w:rsidR="007434BA">
              <w:rPr>
                <w:rFonts w:ascii="Times New Roman" w:eastAsia="標楷體" w:hAnsi="Times New Roman" w:cs="Times New Roman"/>
                <w:b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27533" w:rsidRPr="00292D22" w:rsidRDefault="00627533" w:rsidP="007434BA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/>
                <w:b/>
              </w:rPr>
              <w:t>023</w:t>
            </w:r>
            <w:r>
              <w:rPr>
                <w:rFonts w:ascii="Times New Roman" w:eastAsia="標楷體" w:hAnsi="Times New Roman" w:cs="Times New Roman" w:hint="eastAsia"/>
                <w:b/>
              </w:rPr>
              <w:t>春季班</w:t>
            </w:r>
            <w:r>
              <w:rPr>
                <w:rFonts w:ascii="Times New Roman" w:eastAsia="標楷體" w:hAnsi="Times New Roman" w:cs="Times New Roman" w:hint="eastAsia"/>
                <w:b/>
              </w:rPr>
              <w:t>Spring Semester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(Feb. 202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</w:rPr>
              <w:t>- Jun. 202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701D78" w:rsidTr="00D3579E">
        <w:tc>
          <w:tcPr>
            <w:tcW w:w="4361" w:type="dxa"/>
            <w:shd w:val="clear" w:color="auto" w:fill="FBD4B4" w:themeFill="accent6" w:themeFillTint="66"/>
          </w:tcPr>
          <w:p w:rsidR="00701D78" w:rsidRDefault="00701D7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預計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修讀期數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Proposed Terms of study</w:t>
            </w:r>
          </w:p>
        </w:tc>
        <w:tc>
          <w:tcPr>
            <w:tcW w:w="6161" w:type="dxa"/>
          </w:tcPr>
          <w:p w:rsidR="00701D78" w:rsidRPr="00701D78" w:rsidRDefault="00701D78" w:rsidP="00701D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BD47F7" w:rsidRDefault="00BD47F7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591080" w:rsidTr="00591080">
        <w:tc>
          <w:tcPr>
            <w:tcW w:w="10522" w:type="dxa"/>
            <w:shd w:val="clear" w:color="auto" w:fill="C2D69B" w:themeFill="accent3" w:themeFillTint="99"/>
          </w:tcPr>
          <w:p w:rsidR="00591080" w:rsidRDefault="00591080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學習動機調查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Study Motivation Survey</w:t>
            </w:r>
          </w:p>
        </w:tc>
      </w:tr>
      <w:tr w:rsidR="00591080" w:rsidTr="00D3579E">
        <w:tc>
          <w:tcPr>
            <w:tcW w:w="10522" w:type="dxa"/>
            <w:shd w:val="clear" w:color="auto" w:fill="FBD4B4" w:themeFill="accent6" w:themeFillTint="66"/>
          </w:tcPr>
          <w:p w:rsidR="00591080" w:rsidRDefault="0099604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請簡述你選擇來屏東科技大學語言中心華語文組學習的原因</w:t>
            </w:r>
          </w:p>
          <w:p w:rsidR="00996042" w:rsidRDefault="0099604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Please describe the reason(s) you choose to study at CLC NPUST?</w:t>
            </w:r>
          </w:p>
        </w:tc>
      </w:tr>
      <w:tr w:rsidR="00591080" w:rsidTr="00591080">
        <w:tc>
          <w:tcPr>
            <w:tcW w:w="10522" w:type="dxa"/>
          </w:tcPr>
          <w:p w:rsidR="00591080" w:rsidRDefault="0059108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996042" w:rsidRDefault="00996042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02241D" w:rsidRDefault="0002241D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02241D" w:rsidRPr="00996042" w:rsidRDefault="0002241D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591080" w:rsidRDefault="00591080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96042" w:rsidTr="00996042">
        <w:tc>
          <w:tcPr>
            <w:tcW w:w="10522" w:type="dxa"/>
            <w:shd w:val="clear" w:color="auto" w:fill="C2D69B" w:themeFill="accent3" w:themeFillTint="99"/>
          </w:tcPr>
          <w:p w:rsidR="00996042" w:rsidRDefault="0099604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所需表件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如下：請務必備齊文件，本中心方受理申請</w:t>
            </w:r>
          </w:p>
          <w:p w:rsidR="00996042" w:rsidRDefault="0099604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APPLICATION MATERIALS must include-</w:t>
            </w:r>
          </w:p>
        </w:tc>
      </w:tr>
      <w:tr w:rsidR="00996042" w:rsidTr="00996042">
        <w:tc>
          <w:tcPr>
            <w:tcW w:w="10522" w:type="dxa"/>
          </w:tcPr>
          <w:p w:rsidR="00996042" w:rsidRDefault="00996042" w:rsidP="00996042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入學申請表</w:t>
            </w:r>
            <w:r w:rsidR="0002241D">
              <w:rPr>
                <w:rFonts w:ascii="Times New Roman" w:eastAsia="標楷體" w:hAnsi="Times New Roman" w:cs="Times New Roman" w:hint="eastAsia"/>
                <w:b/>
              </w:rPr>
              <w:t xml:space="preserve"> CLC NPUST application form</w:t>
            </w:r>
          </w:p>
          <w:p w:rsidR="0002241D" w:rsidRDefault="0002241D" w:rsidP="00996042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護照影本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Passport information page(photocopy)</w:t>
            </w:r>
          </w:p>
          <w:p w:rsidR="0002241D" w:rsidRDefault="0002241D" w:rsidP="00996042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文憑影本</w:t>
            </w:r>
            <w:r>
              <w:rPr>
                <w:rFonts w:ascii="Times New Roman" w:eastAsia="標楷體" w:hAnsi="Times New Roman" w:cs="Times New Roman" w:hint="eastAsia"/>
                <w:b/>
              </w:rPr>
              <w:t>High school or university diploma (photocopy)</w:t>
            </w:r>
          </w:p>
          <w:p w:rsidR="0002241D" w:rsidRDefault="0002241D" w:rsidP="00E51F86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財力證明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>支援者之財力證明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>須提供財力支援聲明書，可由申請人之父母提供，請</w:t>
            </w:r>
            <w:proofErr w:type="gramStart"/>
            <w:r w:rsidR="00D8758D">
              <w:rPr>
                <w:rFonts w:ascii="Times New Roman" w:eastAsia="標楷體" w:hAnsi="Times New Roman" w:cs="Times New Roman" w:hint="eastAsia"/>
                <w:b/>
              </w:rPr>
              <w:t>併</w:t>
            </w:r>
            <w:proofErr w:type="gramEnd"/>
            <w:r w:rsidR="00D8758D">
              <w:rPr>
                <w:rFonts w:ascii="Times New Roman" w:eastAsia="標楷體" w:hAnsi="Times New Roman" w:cs="Times New Roman" w:hint="eastAsia"/>
                <w:b/>
              </w:rPr>
              <w:t>附親屬關係證明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Financial</w:t>
            </w:r>
            <w:r w:rsidR="008809E0">
              <w:rPr>
                <w:rFonts w:ascii="Times New Roman" w:eastAsia="標楷體" w:hAnsi="Times New Roman" w:cs="Times New Roman" w:hint="eastAsia"/>
                <w:b/>
              </w:rPr>
              <w:t xml:space="preserve"> statement showing at least US$</w:t>
            </w:r>
            <w:r w:rsidR="00E51F86"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500 from within the past 3months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E51F86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D8758D" w:rsidRPr="00D8758D">
              <w:rPr>
                <w:rFonts w:ascii="Times New Roman" w:eastAsia="標楷體" w:hAnsi="Times New Roman" w:cs="Times New Roman" w:hint="eastAsia"/>
                <w:b/>
              </w:rPr>
              <w:t>Financial Supporter</w:t>
            </w:r>
            <w:r w:rsidR="00D8758D" w:rsidRPr="00D8758D">
              <w:rPr>
                <w:rFonts w:ascii="Times New Roman" w:eastAsia="標楷體" w:hAnsi="Times New Roman" w:cs="Times New Roman"/>
                <w:b/>
              </w:rPr>
              <w:t>’</w:t>
            </w:r>
            <w:r w:rsidR="00D8758D" w:rsidRPr="00D8758D">
              <w:rPr>
                <w:rFonts w:ascii="Times New Roman" w:eastAsia="標楷體" w:hAnsi="Times New Roman" w:cs="Times New Roman" w:hint="eastAsia"/>
                <w:b/>
              </w:rPr>
              <w:t>s (Parent</w:t>
            </w:r>
            <w:r w:rsidR="00D8758D" w:rsidRPr="00D8758D">
              <w:rPr>
                <w:rFonts w:ascii="Times New Roman" w:eastAsia="標楷體" w:hAnsi="Times New Roman" w:cs="Times New Roman"/>
                <w:b/>
              </w:rPr>
              <w:t>’</w:t>
            </w:r>
            <w:r w:rsidR="00D8758D" w:rsidRPr="00D8758D">
              <w:rPr>
                <w:rFonts w:ascii="Times New Roman" w:eastAsia="標楷體" w:hAnsi="Times New Roman" w:cs="Times New Roman" w:hint="eastAsia"/>
                <w:b/>
              </w:rPr>
              <w:t>s) Financial</w:t>
            </w:r>
            <w:r w:rsidR="00E51F86">
              <w:rPr>
                <w:rFonts w:ascii="Times New Roman" w:eastAsia="標楷體" w:hAnsi="Times New Roman" w:cs="Times New Roman"/>
                <w:b/>
              </w:rPr>
              <w:t xml:space="preserve"> / </w:t>
            </w:r>
            <w:r w:rsidR="00E51F86" w:rsidRPr="00E51F86">
              <w:rPr>
                <w:rFonts w:ascii="Times New Roman" w:eastAsia="標楷體" w:hAnsi="Times New Roman" w:cs="Times New Roman"/>
                <w:b/>
              </w:rPr>
              <w:t xml:space="preserve">For MOE </w:t>
            </w:r>
            <w:proofErr w:type="spellStart"/>
            <w:r w:rsidR="00E51F86" w:rsidRPr="00E51F86">
              <w:rPr>
                <w:rFonts w:ascii="Times New Roman" w:eastAsia="標楷體" w:hAnsi="Times New Roman" w:cs="Times New Roman"/>
                <w:b/>
              </w:rPr>
              <w:t>Huayu</w:t>
            </w:r>
            <w:proofErr w:type="spellEnd"/>
            <w:r w:rsidR="00E51F86" w:rsidRPr="00E51F86">
              <w:rPr>
                <w:rFonts w:ascii="Times New Roman" w:eastAsia="標楷體" w:hAnsi="Times New Roman" w:cs="Times New Roman"/>
                <w:b/>
              </w:rPr>
              <w:t xml:space="preserve"> scholarship students, ple</w:t>
            </w:r>
            <w:r w:rsidR="00E51F86">
              <w:rPr>
                <w:rFonts w:ascii="Times New Roman" w:eastAsia="標楷體" w:hAnsi="Times New Roman" w:cs="Times New Roman"/>
                <w:b/>
              </w:rPr>
              <w:t>ase attach the application form</w:t>
            </w:r>
          </w:p>
          <w:p w:rsidR="00292D22" w:rsidRDefault="00292D22" w:rsidP="0002241D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推薦信</w:t>
            </w:r>
            <w:r>
              <w:rPr>
                <w:rFonts w:ascii="Times New Roman" w:eastAsia="標楷體" w:hAnsi="Times New Roman" w:cs="Times New Roman" w:hint="eastAsia"/>
                <w:b/>
              </w:rPr>
              <w:t>Recommendation letters(by different writer, free format)</w:t>
            </w:r>
          </w:p>
          <w:p w:rsidR="00292D22" w:rsidRDefault="00CF1446" w:rsidP="0002241D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三個月</w:t>
            </w:r>
            <w:r w:rsidR="00F6399F">
              <w:rPr>
                <w:rFonts w:ascii="Times New Roman" w:eastAsia="標楷體" w:hAnsi="Times New Roman" w:cs="Times New Roman" w:hint="eastAsia"/>
                <w:b/>
              </w:rPr>
              <w:t>內身體健康檢查表</w:t>
            </w:r>
            <w:r w:rsidR="00F6399F">
              <w:rPr>
                <w:rFonts w:ascii="Times New Roman" w:eastAsia="標楷體" w:hAnsi="Times New Roman" w:cs="Times New Roman" w:hint="eastAsia"/>
                <w:b/>
              </w:rPr>
              <w:t xml:space="preserve"> Health Certificate(within </w:t>
            </w:r>
            <w:r>
              <w:rPr>
                <w:rFonts w:ascii="Times New Roman" w:eastAsia="標楷體" w:hAnsi="Times New Roman" w:cs="Times New Roman" w:hint="eastAsia"/>
                <w:b/>
              </w:rPr>
              <w:t>3months</w:t>
            </w:r>
            <w:r w:rsidR="00F6399F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399F" w:rsidRDefault="00F6399F" w:rsidP="0002241D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其他有利審查之證照或證明文件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例如：英文能力證明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華語文能力證明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399F" w:rsidRPr="00D8758D" w:rsidRDefault="00D3579E" w:rsidP="00D3579E">
            <w:pPr>
              <w:pStyle w:val="a8"/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Other certificate(English certificate/ Mandarin certificate)</w:t>
            </w:r>
          </w:p>
        </w:tc>
      </w:tr>
    </w:tbl>
    <w:p w:rsidR="00D3579E" w:rsidRDefault="00D3579E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3184"/>
      </w:tblGrid>
      <w:tr w:rsidR="00D3579E" w:rsidTr="00B57D6F">
        <w:trPr>
          <w:trHeight w:val="794"/>
        </w:trPr>
        <w:tc>
          <w:tcPr>
            <w:tcW w:w="7338" w:type="dxa"/>
            <w:gridSpan w:val="2"/>
          </w:tcPr>
          <w:p w:rsidR="00EF556A" w:rsidRDefault="00EF556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申請人簽名</w:t>
            </w:r>
            <w:r>
              <w:rPr>
                <w:rFonts w:ascii="Times New Roman" w:eastAsia="標楷體" w:hAnsi="Times New Roman" w:cs="Times New Roman" w:hint="eastAsia"/>
                <w:b/>
              </w:rPr>
              <w:t>Applicant</w:t>
            </w:r>
            <w:proofErr w:type="gramStart"/>
            <w:r>
              <w:rPr>
                <w:rFonts w:ascii="Times New Roman" w:eastAsia="標楷體" w:hAnsi="Times New Roman" w:cs="Times New Roman"/>
                <w:b/>
              </w:rPr>
              <w:t>’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s Signature</w:t>
            </w:r>
          </w:p>
          <w:p w:rsidR="00EF556A" w:rsidRDefault="00EF556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          </w:t>
            </w:r>
            <w:r w:rsidR="00B57D6F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______________________________________</w:t>
            </w:r>
          </w:p>
        </w:tc>
        <w:tc>
          <w:tcPr>
            <w:tcW w:w="3184" w:type="dxa"/>
          </w:tcPr>
          <w:p w:rsidR="00EF556A" w:rsidRDefault="00EF556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  <w:r w:rsidR="00B57D6F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Date</w:t>
            </w:r>
          </w:p>
          <w:p w:rsidR="00EF556A" w:rsidRDefault="00B57D6F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______</w:t>
            </w:r>
            <w:r w:rsidR="00EF556A">
              <w:rPr>
                <w:rFonts w:ascii="Times New Roman" w:eastAsia="標楷體" w:hAnsi="Times New Roman" w:cs="Times New Roman" w:hint="eastAsia"/>
                <w:b/>
              </w:rPr>
              <w:t>__________</w:t>
            </w:r>
          </w:p>
        </w:tc>
      </w:tr>
      <w:tr w:rsidR="00B57D6F" w:rsidTr="00B57D6F">
        <w:trPr>
          <w:trHeight w:val="850"/>
        </w:trPr>
        <w:tc>
          <w:tcPr>
            <w:tcW w:w="3794" w:type="dxa"/>
          </w:tcPr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華康新篆體" w:eastAsia="華康新篆體" w:hAnsi="新細明體" w:cs="Arial" w:hint="eastAsia"/>
                <w:b/>
                <w:bCs/>
                <w:sz w:val="22"/>
                <w:szCs w:val="24"/>
              </w:rPr>
              <w:t>(Please Save the File as a PDF file)</w:t>
            </w:r>
          </w:p>
        </w:tc>
        <w:tc>
          <w:tcPr>
            <w:tcW w:w="6728" w:type="dxa"/>
            <w:gridSpan w:val="2"/>
          </w:tcPr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Language Center</w:t>
            </w:r>
          </w:p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National Pingtung University of Science and Technology</w:t>
            </w:r>
          </w:p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E-mail</w:t>
            </w: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：</w:t>
            </w:r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clc@g4e.npust.edu.tw</w:t>
            </w:r>
          </w:p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TEL</w:t>
            </w: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：</w:t>
            </w: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+ 886-8-770-3202 ext. 7715   FAX</w:t>
            </w: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：</w:t>
            </w: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+ 886-8-774-0274</w:t>
            </w:r>
          </w:p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 xml:space="preserve">1, </w:t>
            </w:r>
            <w:proofErr w:type="spellStart"/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Shuefu</w:t>
            </w:r>
            <w:proofErr w:type="spellEnd"/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 xml:space="preserve"> Road, </w:t>
            </w:r>
            <w:proofErr w:type="spellStart"/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Neipu</w:t>
            </w:r>
            <w:proofErr w:type="spellEnd"/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, Pingtung 91201, TAIWAN</w:t>
            </w:r>
          </w:p>
        </w:tc>
      </w:tr>
    </w:tbl>
    <w:p w:rsidR="00996042" w:rsidRPr="002C1457" w:rsidRDefault="006219C7">
      <w:pPr>
        <w:rPr>
          <w:rFonts w:ascii="Times New Roman" w:eastAsia="標楷體" w:hAnsi="Times New Roman" w:cs="Times New Roman"/>
          <w:b/>
          <w:sz w:val="28"/>
        </w:rPr>
      </w:pPr>
      <w:r w:rsidRPr="002C1457">
        <w:rPr>
          <w:rFonts w:ascii="Times New Roman" w:eastAsia="標楷體" w:hAnsi="Times New Roman" w:cs="Times New Roman" w:hint="eastAsia"/>
          <w:b/>
          <w:sz w:val="28"/>
        </w:rPr>
        <w:lastRenderedPageBreak/>
        <w:t>學生語言背景資料調查表</w:t>
      </w:r>
    </w:p>
    <w:p w:rsidR="002C1457" w:rsidRPr="002C1457" w:rsidRDefault="002C1457">
      <w:pPr>
        <w:rPr>
          <w:rFonts w:ascii="Times New Roman" w:eastAsia="標楷體" w:hAnsi="Times New Roman" w:cs="Times New Roman"/>
          <w:b/>
          <w:sz w:val="28"/>
        </w:rPr>
      </w:pPr>
      <w:r w:rsidRPr="002C1457">
        <w:rPr>
          <w:rFonts w:ascii="Times New Roman" w:eastAsia="標楷體" w:hAnsi="Times New Roman" w:cs="Times New Roman" w:hint="eastAsia"/>
          <w:b/>
          <w:sz w:val="28"/>
        </w:rPr>
        <w:t>SURVEY OF STUDENT</w:t>
      </w:r>
      <w:r w:rsidRPr="002C1457">
        <w:rPr>
          <w:rFonts w:ascii="Times New Roman" w:eastAsia="標楷體" w:hAnsi="Times New Roman" w:cs="Times New Roman"/>
          <w:b/>
          <w:sz w:val="28"/>
        </w:rPr>
        <w:t>’</w:t>
      </w:r>
      <w:r w:rsidRPr="002C1457">
        <w:rPr>
          <w:rFonts w:ascii="Times New Roman" w:eastAsia="標楷體" w:hAnsi="Times New Roman" w:cs="Times New Roman" w:hint="eastAsia"/>
          <w:b/>
          <w:sz w:val="28"/>
        </w:rPr>
        <w:t>S LANGUAGE BACKGROUND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526"/>
        <w:gridCol w:w="1578"/>
        <w:gridCol w:w="1053"/>
        <w:gridCol w:w="1052"/>
        <w:gridCol w:w="1578"/>
        <w:gridCol w:w="526"/>
        <w:gridCol w:w="2105"/>
      </w:tblGrid>
      <w:tr w:rsidR="0002241D" w:rsidTr="00F43106">
        <w:tc>
          <w:tcPr>
            <w:tcW w:w="10522" w:type="dxa"/>
            <w:gridSpan w:val="8"/>
            <w:shd w:val="clear" w:color="auto" w:fill="C2D69B" w:themeFill="accent3" w:themeFillTint="99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中文程度</w:t>
            </w:r>
            <w:r>
              <w:rPr>
                <w:rFonts w:ascii="Times New Roman" w:eastAsia="標楷體" w:hAnsi="Times New Roman" w:cs="Times New Roman" w:hint="eastAsia"/>
                <w:b/>
              </w:rPr>
              <w:t>Chinese Proficiency</w:t>
            </w:r>
          </w:p>
        </w:tc>
      </w:tr>
      <w:tr w:rsidR="002C1457" w:rsidTr="002C1457">
        <w:tc>
          <w:tcPr>
            <w:tcW w:w="5261" w:type="dxa"/>
            <w:gridSpan w:val="4"/>
            <w:shd w:val="clear" w:color="auto" w:fill="FBD4B4" w:themeFill="accent6" w:themeFillTint="66"/>
          </w:tcPr>
          <w:p w:rsidR="002C1457" w:rsidRDefault="002C1457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你學過中文嗎？</w:t>
            </w:r>
          </w:p>
          <w:p w:rsidR="002C1457" w:rsidRDefault="002C1457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Have you ever studied Chinese?</w:t>
            </w:r>
          </w:p>
        </w:tc>
        <w:tc>
          <w:tcPr>
            <w:tcW w:w="5261" w:type="dxa"/>
            <w:gridSpan w:val="4"/>
          </w:tcPr>
          <w:p w:rsidR="002C1457" w:rsidRDefault="002C1457" w:rsidP="002C1457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學過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Yes</w:t>
            </w:r>
          </w:p>
          <w:p w:rsidR="002C1457" w:rsidRPr="002C1457" w:rsidRDefault="002C1457" w:rsidP="002C1457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沒學過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No</w:t>
            </w:r>
          </w:p>
        </w:tc>
      </w:tr>
      <w:tr w:rsidR="0002241D" w:rsidTr="00F43106">
        <w:tc>
          <w:tcPr>
            <w:tcW w:w="5261" w:type="dxa"/>
            <w:gridSpan w:val="4"/>
            <w:shd w:val="clear" w:color="auto" w:fill="FBD4B4" w:themeFill="accent6" w:themeFillTint="66"/>
          </w:tcPr>
          <w:p w:rsidR="0002241D" w:rsidRDefault="002C1457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學習中文多久</w:t>
            </w:r>
            <w:r>
              <w:rPr>
                <w:rFonts w:ascii="Times New Roman" w:eastAsia="標楷體" w:hAnsi="Times New Roman" w:cs="Times New Roman" w:hint="eastAsia"/>
                <w:b/>
              </w:rPr>
              <w:t>?</w:t>
            </w:r>
          </w:p>
          <w:p w:rsidR="0002241D" w:rsidRDefault="002C1457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How long</w:t>
            </w:r>
            <w:r w:rsidR="0002241D">
              <w:rPr>
                <w:rFonts w:ascii="Times New Roman" w:eastAsia="標楷體" w:hAnsi="Times New Roman" w:cs="Times New Roman" w:hint="eastAsia"/>
                <w:b/>
              </w:rPr>
              <w:t xml:space="preserve"> have you studied Chinese?</w:t>
            </w:r>
          </w:p>
        </w:tc>
        <w:tc>
          <w:tcPr>
            <w:tcW w:w="5261" w:type="dxa"/>
            <w:gridSpan w:val="4"/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2241D" w:rsidTr="00F43106">
        <w:tc>
          <w:tcPr>
            <w:tcW w:w="5261" w:type="dxa"/>
            <w:gridSpan w:val="4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學習中文環境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高中、大學、語文機構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</w:rPr>
              <w:t>？</w:t>
            </w:r>
          </w:p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Where did you study Chinese (high school, college, language institute)?</w:t>
            </w:r>
          </w:p>
        </w:tc>
        <w:tc>
          <w:tcPr>
            <w:tcW w:w="5261" w:type="dxa"/>
            <w:gridSpan w:val="4"/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2241D" w:rsidTr="00F43106">
        <w:tc>
          <w:tcPr>
            <w:tcW w:w="5261" w:type="dxa"/>
            <w:gridSpan w:val="4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使用過何種教材？</w:t>
            </w:r>
          </w:p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Learning materials used before</w:t>
            </w:r>
          </w:p>
        </w:tc>
        <w:tc>
          <w:tcPr>
            <w:tcW w:w="5261" w:type="dxa"/>
            <w:gridSpan w:val="4"/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2241D" w:rsidTr="00F43106">
        <w:tc>
          <w:tcPr>
            <w:tcW w:w="5261" w:type="dxa"/>
            <w:gridSpan w:val="4"/>
            <w:shd w:val="clear" w:color="auto" w:fill="FBD4B4" w:themeFill="accent6" w:themeFillTint="66"/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學習正體字或是簡體字？</w:t>
            </w:r>
          </w:p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Studied traditional or simplified characters?</w:t>
            </w:r>
          </w:p>
        </w:tc>
        <w:tc>
          <w:tcPr>
            <w:tcW w:w="5261" w:type="dxa"/>
            <w:gridSpan w:val="4"/>
          </w:tcPr>
          <w:p w:rsidR="0002241D" w:rsidRDefault="0002241D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正體字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Traditional</w:t>
            </w:r>
          </w:p>
          <w:p w:rsidR="0002241D" w:rsidRDefault="0002241D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簡體字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Simplified</w:t>
            </w:r>
          </w:p>
          <w:p w:rsidR="0002241D" w:rsidRPr="00BD47F7" w:rsidRDefault="0002241D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兩者皆有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Both</w:t>
            </w:r>
          </w:p>
        </w:tc>
      </w:tr>
      <w:tr w:rsidR="002C1457" w:rsidTr="00F43106">
        <w:tc>
          <w:tcPr>
            <w:tcW w:w="5261" w:type="dxa"/>
            <w:gridSpan w:val="4"/>
            <w:shd w:val="clear" w:color="auto" w:fill="FBD4B4" w:themeFill="accent6" w:themeFillTint="66"/>
            <w:vAlign w:val="center"/>
          </w:tcPr>
          <w:p w:rsidR="002C1457" w:rsidRDefault="002C1457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你會不會看中國字？</w:t>
            </w:r>
          </w:p>
          <w:p w:rsidR="002C1457" w:rsidRDefault="002C1457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Can you read Chinese?</w:t>
            </w:r>
          </w:p>
        </w:tc>
        <w:tc>
          <w:tcPr>
            <w:tcW w:w="5261" w:type="dxa"/>
            <w:gridSpan w:val="4"/>
          </w:tcPr>
          <w:p w:rsidR="002C1457" w:rsidRPr="002C1457" w:rsidRDefault="002C1457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會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Yes ( </w:t>
            </w:r>
            <w:r>
              <w:rPr>
                <w:rFonts w:ascii="Times New Roman" w:eastAsia="標楷體" w:hAnsi="Times New Roman" w:cs="Times New Roman" w:hint="eastAsia"/>
                <w:b/>
              </w:rPr>
              <w:t>大約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</w:rPr>
              <w:t>□100個字以下</w:t>
            </w:r>
            <w:r>
              <w:rPr>
                <w:rFonts w:ascii="Times New Roman" w:eastAsia="標楷體" w:hAnsi="Times New Roman" w:cs="Times New Roman"/>
                <w:b/>
              </w:rPr>
              <w:t xml:space="preserve">below 100 </w:t>
            </w:r>
            <w:r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2C1457">
              <w:rPr>
                <w:rFonts w:ascii="Times New Roman" w:eastAsia="標楷體" w:hAnsi="Times New Roman" w:cs="Times New Roman"/>
                <w:b/>
              </w:rPr>
              <w:t>haracters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□500個字 </w:t>
            </w:r>
            <w:r w:rsidRPr="002C1457">
              <w:rPr>
                <w:rFonts w:ascii="Times New Roman" w:eastAsia="標楷體" w:hAnsi="Times New Roman" w:cs="Times New Roman"/>
                <w:b/>
              </w:rPr>
              <w:t xml:space="preserve">500characters </w:t>
            </w:r>
            <w:r w:rsidRPr="002C1457"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標楷體" w:eastAsia="標楷體" w:hAnsi="標楷體" w:cs="Times New Roman" w:hint="eastAsia"/>
                <w:b/>
              </w:rPr>
              <w:t>□1000個字以上</w:t>
            </w:r>
            <w:r w:rsidRPr="002C1457">
              <w:rPr>
                <w:rFonts w:ascii="Times New Roman" w:eastAsia="標楷體" w:hAnsi="Times New Roman" w:cs="Times New Roman"/>
                <w:b/>
              </w:rPr>
              <w:t xml:space="preserve"> above 1000 characters)</w:t>
            </w:r>
          </w:p>
          <w:p w:rsidR="00D52C2A" w:rsidRPr="00D52C2A" w:rsidRDefault="002C1457" w:rsidP="00D52C2A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不會No</w:t>
            </w:r>
          </w:p>
        </w:tc>
      </w:tr>
      <w:tr w:rsidR="002C1457" w:rsidTr="00F43106">
        <w:tc>
          <w:tcPr>
            <w:tcW w:w="5261" w:type="dxa"/>
            <w:gridSpan w:val="4"/>
            <w:shd w:val="clear" w:color="auto" w:fill="FBD4B4" w:themeFill="accent6" w:themeFillTint="66"/>
            <w:vAlign w:val="center"/>
          </w:tcPr>
          <w:p w:rsidR="002C1457" w:rsidRDefault="002C1457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你會不會寫中國字？</w:t>
            </w:r>
          </w:p>
          <w:p w:rsidR="002C1457" w:rsidRDefault="007E1E76" w:rsidP="007E1E7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Can you </w:t>
            </w:r>
            <w:r>
              <w:rPr>
                <w:rFonts w:ascii="Times New Roman" w:eastAsia="標楷體" w:hAnsi="Times New Roman" w:cs="Times New Roman"/>
                <w:b/>
              </w:rPr>
              <w:t>write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Chinese?</w:t>
            </w:r>
          </w:p>
        </w:tc>
        <w:tc>
          <w:tcPr>
            <w:tcW w:w="5261" w:type="dxa"/>
            <w:gridSpan w:val="4"/>
          </w:tcPr>
          <w:p w:rsidR="002C1457" w:rsidRDefault="00AC1EEE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會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Yes ( </w:t>
            </w:r>
            <w:r>
              <w:rPr>
                <w:rFonts w:ascii="Times New Roman" w:eastAsia="標楷體" w:hAnsi="Times New Roman" w:cs="Times New Roman" w:hint="eastAsia"/>
                <w:b/>
              </w:rPr>
              <w:t>會寫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I </w:t>
            </w:r>
            <w:r>
              <w:rPr>
                <w:rFonts w:ascii="Times New Roman" w:eastAsia="標楷體" w:hAnsi="Times New Roman" w:cs="Times New Roman"/>
                <w:b/>
              </w:rPr>
              <w:t>ca</w:t>
            </w:r>
            <w:r w:rsidR="00D52C2A">
              <w:rPr>
                <w:rFonts w:ascii="Times New Roman" w:eastAsia="標楷體" w:hAnsi="Times New Roman" w:cs="Times New Roman" w:hint="eastAsia"/>
                <w:b/>
              </w:rPr>
              <w:t xml:space="preserve">n write approximately _______ </w:t>
            </w:r>
            <w:proofErr w:type="gramStart"/>
            <w:r w:rsidR="00D52C2A">
              <w:rPr>
                <w:rFonts w:ascii="Times New Roman" w:eastAsia="標楷體" w:hAnsi="Times New Roman" w:cs="Times New Roman" w:hint="eastAsia"/>
                <w:b/>
              </w:rPr>
              <w:t>個</w:t>
            </w:r>
            <w:proofErr w:type="gramEnd"/>
            <w:r w:rsidR="00D52C2A">
              <w:rPr>
                <w:rFonts w:ascii="Times New Roman" w:eastAsia="標楷體" w:hAnsi="Times New Roman" w:cs="Times New Roman" w:hint="eastAsia"/>
                <w:b/>
              </w:rPr>
              <w:t>漢字</w:t>
            </w:r>
            <w:r w:rsidR="00D52C2A">
              <w:rPr>
                <w:rFonts w:ascii="Times New Roman" w:eastAsia="標楷體" w:hAnsi="Times New Roman" w:cs="Times New Roman" w:hint="eastAsia"/>
                <w:b/>
              </w:rPr>
              <w:t xml:space="preserve"> characters)</w:t>
            </w:r>
          </w:p>
          <w:p w:rsidR="00D52C2A" w:rsidRDefault="00D52C2A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不會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No</w:t>
            </w:r>
          </w:p>
          <w:p w:rsidR="00D52C2A" w:rsidRDefault="00D52C2A" w:rsidP="00D52C2A">
            <w:pPr>
              <w:ind w:left="240" w:hangingChars="100" w:hanging="24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如果會寫，你會寫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If yes, you can write: 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Check bot</w:t>
            </w:r>
            <w:r w:rsidR="007E1E76">
              <w:rPr>
                <w:rFonts w:ascii="Times New Roman" w:eastAsia="標楷體" w:hAnsi="Times New Roman" w:cs="Times New Roman"/>
                <w:b/>
              </w:rPr>
              <w:t>h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if applicable)</w:t>
            </w:r>
          </w:p>
          <w:p w:rsidR="00D52C2A" w:rsidRDefault="00D52C2A" w:rsidP="00D52C2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正體字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standard characters</w:t>
            </w:r>
          </w:p>
          <w:p w:rsidR="00D52C2A" w:rsidRPr="00D52C2A" w:rsidRDefault="00D52C2A" w:rsidP="00D52C2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簡體字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simplified characters</w:t>
            </w:r>
          </w:p>
        </w:tc>
      </w:tr>
      <w:tr w:rsidR="0002241D" w:rsidTr="00F43106">
        <w:trPr>
          <w:trHeight w:val="1080"/>
        </w:trPr>
        <w:tc>
          <w:tcPr>
            <w:tcW w:w="263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是否參加過中文語文能力測驗？</w:t>
            </w:r>
          </w:p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Have you taken any Chinese proficiency test?</w:t>
            </w:r>
          </w:p>
        </w:tc>
        <w:tc>
          <w:tcPr>
            <w:tcW w:w="263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2241D" w:rsidRDefault="0002241D" w:rsidP="00F4310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是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Yes</w:t>
            </w:r>
          </w:p>
          <w:p w:rsidR="0002241D" w:rsidRPr="00B55BD8" w:rsidRDefault="0002241D" w:rsidP="00F4310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否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No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若有，是何種測驗？</w:t>
            </w:r>
          </w:p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If yes, what is the name of the test?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2241D" w:rsidTr="00F43106">
        <w:trPr>
          <w:trHeight w:val="1080"/>
        </w:trPr>
        <w:tc>
          <w:tcPr>
            <w:tcW w:w="2630" w:type="dxa"/>
            <w:gridSpan w:val="2"/>
            <w:vMerge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1" w:type="dxa"/>
            <w:gridSpan w:val="2"/>
            <w:vMerge/>
            <w:vAlign w:val="center"/>
          </w:tcPr>
          <w:p w:rsidR="0002241D" w:rsidRDefault="0002241D" w:rsidP="00F43106">
            <w:pPr>
              <w:pStyle w:val="a8"/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0" w:type="dxa"/>
            <w:gridSpan w:val="2"/>
            <w:shd w:val="clear" w:color="auto" w:fill="FBD4B4" w:themeFill="accent6" w:themeFillTint="66"/>
            <w:vAlign w:val="center"/>
          </w:tcPr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分數</w:t>
            </w:r>
          </w:p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Score</w:t>
            </w:r>
          </w:p>
        </w:tc>
        <w:tc>
          <w:tcPr>
            <w:tcW w:w="2631" w:type="dxa"/>
            <w:gridSpan w:val="2"/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2241D" w:rsidTr="00F43106">
        <w:tc>
          <w:tcPr>
            <w:tcW w:w="10522" w:type="dxa"/>
            <w:gridSpan w:val="8"/>
            <w:shd w:val="clear" w:color="auto" w:fill="C2D69B" w:themeFill="accent3" w:themeFillTint="99"/>
          </w:tcPr>
          <w:p w:rsidR="0002241D" w:rsidRPr="00B55BD8" w:rsidRDefault="0002241D" w:rsidP="00F43106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B55BD8">
              <w:rPr>
                <w:rFonts w:ascii="Times New Roman" w:eastAsia="標楷體" w:hAnsi="Times New Roman" w:cs="Times New Roman" w:hint="eastAsia"/>
                <w:b/>
              </w:rPr>
              <w:t>中文能力自我評估</w:t>
            </w:r>
            <w:r w:rsidRPr="00B55BD8">
              <w:rPr>
                <w:rFonts w:ascii="Times New Roman" w:eastAsia="標楷體" w:hAnsi="Times New Roman" w:cs="Times New Roman" w:hint="eastAsia"/>
                <w:b/>
              </w:rPr>
              <w:t xml:space="preserve"> Please evaluate your Chinese skills.</w:t>
            </w:r>
          </w:p>
        </w:tc>
      </w:tr>
      <w:tr w:rsidR="0002241D" w:rsidTr="00F43106">
        <w:tc>
          <w:tcPr>
            <w:tcW w:w="2104" w:type="dxa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聽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Listening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優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Excellent</w:t>
            </w:r>
          </w:p>
        </w:tc>
        <w:tc>
          <w:tcPr>
            <w:tcW w:w="2105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佳</w:t>
            </w:r>
            <w:r>
              <w:rPr>
                <w:rFonts w:ascii="Times New Roman" w:eastAsia="標楷體" w:hAnsi="Times New Roman" w:cs="Times New Roman" w:hint="eastAsia"/>
                <w:b/>
              </w:rPr>
              <w:t>Good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尚可</w:t>
            </w:r>
            <w:r>
              <w:rPr>
                <w:rFonts w:ascii="Times New Roman" w:eastAsia="標楷體" w:hAnsi="Times New Roman" w:cs="Times New Roman" w:hint="eastAsia"/>
                <w:b/>
              </w:rPr>
              <w:t>Average</w:t>
            </w:r>
          </w:p>
        </w:tc>
        <w:tc>
          <w:tcPr>
            <w:tcW w:w="2105" w:type="dxa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差</w:t>
            </w:r>
            <w:r>
              <w:rPr>
                <w:rFonts w:ascii="Times New Roman" w:eastAsia="標楷體" w:hAnsi="Times New Roman" w:cs="Times New Roman" w:hint="eastAsia"/>
                <w:b/>
              </w:rPr>
              <w:t>Poor</w:t>
            </w:r>
          </w:p>
        </w:tc>
      </w:tr>
      <w:tr w:rsidR="0002241D" w:rsidTr="00F43106">
        <w:tc>
          <w:tcPr>
            <w:tcW w:w="2104" w:type="dxa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說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Speaking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優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Excellent</w:t>
            </w:r>
          </w:p>
        </w:tc>
        <w:tc>
          <w:tcPr>
            <w:tcW w:w="2105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佳</w:t>
            </w:r>
            <w:r>
              <w:rPr>
                <w:rFonts w:ascii="Times New Roman" w:eastAsia="標楷體" w:hAnsi="Times New Roman" w:cs="Times New Roman" w:hint="eastAsia"/>
                <w:b/>
              </w:rPr>
              <w:t>Good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尚可</w:t>
            </w:r>
            <w:r>
              <w:rPr>
                <w:rFonts w:ascii="Times New Roman" w:eastAsia="標楷體" w:hAnsi="Times New Roman" w:cs="Times New Roman" w:hint="eastAsia"/>
                <w:b/>
              </w:rPr>
              <w:t>Average</w:t>
            </w:r>
          </w:p>
        </w:tc>
        <w:tc>
          <w:tcPr>
            <w:tcW w:w="2105" w:type="dxa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差</w:t>
            </w:r>
            <w:r>
              <w:rPr>
                <w:rFonts w:ascii="Times New Roman" w:eastAsia="標楷體" w:hAnsi="Times New Roman" w:cs="Times New Roman" w:hint="eastAsia"/>
                <w:b/>
              </w:rPr>
              <w:t>Poor</w:t>
            </w:r>
          </w:p>
        </w:tc>
      </w:tr>
      <w:tr w:rsidR="0002241D" w:rsidTr="00F43106">
        <w:tc>
          <w:tcPr>
            <w:tcW w:w="2104" w:type="dxa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讀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Reading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優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Excellent</w:t>
            </w:r>
          </w:p>
        </w:tc>
        <w:tc>
          <w:tcPr>
            <w:tcW w:w="2105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佳</w:t>
            </w:r>
            <w:r>
              <w:rPr>
                <w:rFonts w:ascii="Times New Roman" w:eastAsia="標楷體" w:hAnsi="Times New Roman" w:cs="Times New Roman" w:hint="eastAsia"/>
                <w:b/>
              </w:rPr>
              <w:t>Good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尚可</w:t>
            </w:r>
            <w:r>
              <w:rPr>
                <w:rFonts w:ascii="Times New Roman" w:eastAsia="標楷體" w:hAnsi="Times New Roman" w:cs="Times New Roman" w:hint="eastAsia"/>
                <w:b/>
              </w:rPr>
              <w:t>Average</w:t>
            </w:r>
          </w:p>
        </w:tc>
        <w:tc>
          <w:tcPr>
            <w:tcW w:w="2105" w:type="dxa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差</w:t>
            </w:r>
            <w:r>
              <w:rPr>
                <w:rFonts w:ascii="Times New Roman" w:eastAsia="標楷體" w:hAnsi="Times New Roman" w:cs="Times New Roman" w:hint="eastAsia"/>
                <w:b/>
              </w:rPr>
              <w:t>Poor</w:t>
            </w:r>
          </w:p>
        </w:tc>
      </w:tr>
      <w:tr w:rsidR="0002241D" w:rsidTr="00F43106">
        <w:tc>
          <w:tcPr>
            <w:tcW w:w="2104" w:type="dxa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寫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Writing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優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Excellent</w:t>
            </w:r>
          </w:p>
        </w:tc>
        <w:tc>
          <w:tcPr>
            <w:tcW w:w="2105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佳</w:t>
            </w:r>
            <w:r>
              <w:rPr>
                <w:rFonts w:ascii="Times New Roman" w:eastAsia="標楷體" w:hAnsi="Times New Roman" w:cs="Times New Roman" w:hint="eastAsia"/>
                <w:b/>
              </w:rPr>
              <w:t>Good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尚可</w:t>
            </w:r>
            <w:r>
              <w:rPr>
                <w:rFonts w:ascii="Times New Roman" w:eastAsia="標楷體" w:hAnsi="Times New Roman" w:cs="Times New Roman" w:hint="eastAsia"/>
                <w:b/>
              </w:rPr>
              <w:t>Average</w:t>
            </w:r>
          </w:p>
        </w:tc>
        <w:tc>
          <w:tcPr>
            <w:tcW w:w="2105" w:type="dxa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差</w:t>
            </w:r>
            <w:r>
              <w:rPr>
                <w:rFonts w:ascii="Times New Roman" w:eastAsia="標楷體" w:hAnsi="Times New Roman" w:cs="Times New Roman" w:hint="eastAsia"/>
                <w:b/>
              </w:rPr>
              <w:t>Poor</w:t>
            </w:r>
          </w:p>
        </w:tc>
      </w:tr>
    </w:tbl>
    <w:p w:rsidR="0002241D" w:rsidRPr="00701D78" w:rsidRDefault="0002241D">
      <w:pPr>
        <w:rPr>
          <w:rFonts w:ascii="Times New Roman" w:eastAsia="標楷體" w:hAnsi="Times New Roman" w:cs="Times New Roman"/>
          <w:b/>
        </w:rPr>
      </w:pPr>
    </w:p>
    <w:sectPr w:rsidR="0002241D" w:rsidRPr="00701D78" w:rsidSect="00FB69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96F" w:rsidRDefault="002B596F" w:rsidP="003A7DE7">
      <w:r>
        <w:separator/>
      </w:r>
    </w:p>
  </w:endnote>
  <w:endnote w:type="continuationSeparator" w:id="0">
    <w:p w:rsidR="002B596F" w:rsidRDefault="002B596F" w:rsidP="003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篆體">
    <w:panose1 w:val="030F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7A" w:rsidRPr="00FB697A" w:rsidRDefault="00FB697A" w:rsidP="00FB697A">
    <w:pPr>
      <w:pStyle w:val="a5"/>
      <w:wordWrap w:val="0"/>
      <w:jc w:val="right"/>
      <w:rPr>
        <w:rFonts w:ascii="Times New Roman" w:hAnsi="Times New Roman" w:cs="Times New Roman"/>
        <w:sz w:val="22"/>
      </w:rPr>
    </w:pPr>
    <w:r w:rsidRPr="00FB697A">
      <w:rPr>
        <w:rFonts w:ascii="Times New Roman" w:hAnsi="Times New Roman" w:cs="Times New Roman"/>
        <w:sz w:val="22"/>
      </w:rPr>
      <w:t>Chinese Language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96F" w:rsidRDefault="002B596F" w:rsidP="003A7DE7">
      <w:r>
        <w:separator/>
      </w:r>
    </w:p>
  </w:footnote>
  <w:footnote w:type="continuationSeparator" w:id="0">
    <w:p w:rsidR="002B596F" w:rsidRDefault="002B596F" w:rsidP="003A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E7" w:rsidRPr="003A7DE7" w:rsidRDefault="00050156" w:rsidP="003F0C28">
    <w:pPr>
      <w:pStyle w:val="a3"/>
      <w:ind w:firstLineChars="500" w:firstLine="100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00C71" wp14:editId="15EA23D8">
              <wp:simplePos x="0" y="0"/>
              <wp:positionH relativeFrom="column">
                <wp:posOffset>-285750</wp:posOffset>
              </wp:positionH>
              <wp:positionV relativeFrom="paragraph">
                <wp:posOffset>-197485</wp:posOffset>
              </wp:positionV>
              <wp:extent cx="7181850" cy="9782175"/>
              <wp:effectExtent l="19050" t="19050" r="38100" b="47625"/>
              <wp:wrapNone/>
              <wp:docPr id="2" name="圓角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9782175"/>
                      </a:xfrm>
                      <a:prstGeom prst="roundRect">
                        <a:avLst>
                          <a:gd name="adj" fmla="val 7434"/>
                        </a:avLst>
                      </a:prstGeom>
                      <a:ln w="571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8D0520" id="圓角矩形 2" o:spid="_x0000_s1026" style="position:absolute;margin-left:-22.5pt;margin-top:-15.55pt;width:565.5pt;height:7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" fillcolor="white [3201]" strokecolor="#e36c0a [2409]" strokeweight="4.5pt"/>
          </w:pict>
        </mc:Fallback>
      </mc:AlternateContent>
    </w:r>
    <w:r w:rsidR="003A7DE7" w:rsidRPr="003A7DE7">
      <w:rPr>
        <w:rFonts w:ascii="Times New Roman" w:hAnsi="Times New Roman" w:cs="Times New Roman"/>
      </w:rPr>
      <w:t>National Pingtung University of Science and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ED3"/>
    <w:multiLevelType w:val="hybridMultilevel"/>
    <w:tmpl w:val="76003E20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E33215"/>
    <w:multiLevelType w:val="hybridMultilevel"/>
    <w:tmpl w:val="1D267A1C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056EFF"/>
    <w:multiLevelType w:val="hybridMultilevel"/>
    <w:tmpl w:val="0F0CACAC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A21C47"/>
    <w:multiLevelType w:val="hybridMultilevel"/>
    <w:tmpl w:val="BDE8286A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C165B5"/>
    <w:multiLevelType w:val="hybridMultilevel"/>
    <w:tmpl w:val="3DAEC954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CA634B"/>
    <w:multiLevelType w:val="hybridMultilevel"/>
    <w:tmpl w:val="572A68A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3942493"/>
    <w:multiLevelType w:val="hybridMultilevel"/>
    <w:tmpl w:val="AB50B536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233E6C"/>
    <w:multiLevelType w:val="hybridMultilevel"/>
    <w:tmpl w:val="D2688E22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F123ADF"/>
    <w:multiLevelType w:val="hybridMultilevel"/>
    <w:tmpl w:val="195C375A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E7"/>
    <w:rsid w:val="00013351"/>
    <w:rsid w:val="0002241D"/>
    <w:rsid w:val="00050156"/>
    <w:rsid w:val="000A5B13"/>
    <w:rsid w:val="00145B5E"/>
    <w:rsid w:val="00176EF5"/>
    <w:rsid w:val="0018417D"/>
    <w:rsid w:val="00200514"/>
    <w:rsid w:val="00292D22"/>
    <w:rsid w:val="002B596F"/>
    <w:rsid w:val="002C1457"/>
    <w:rsid w:val="002C5382"/>
    <w:rsid w:val="003A7DE7"/>
    <w:rsid w:val="003C0B22"/>
    <w:rsid w:val="003F0C28"/>
    <w:rsid w:val="003F468F"/>
    <w:rsid w:val="00413891"/>
    <w:rsid w:val="00503035"/>
    <w:rsid w:val="00590CE9"/>
    <w:rsid w:val="00591080"/>
    <w:rsid w:val="005F2732"/>
    <w:rsid w:val="006219C7"/>
    <w:rsid w:val="00627533"/>
    <w:rsid w:val="00701D78"/>
    <w:rsid w:val="00735772"/>
    <w:rsid w:val="007434BA"/>
    <w:rsid w:val="007D6D3A"/>
    <w:rsid w:val="007E1E76"/>
    <w:rsid w:val="008809E0"/>
    <w:rsid w:val="008A6FEC"/>
    <w:rsid w:val="00911D69"/>
    <w:rsid w:val="00996042"/>
    <w:rsid w:val="00A31515"/>
    <w:rsid w:val="00A97A58"/>
    <w:rsid w:val="00AC1EEE"/>
    <w:rsid w:val="00AF0A4C"/>
    <w:rsid w:val="00AF36D0"/>
    <w:rsid w:val="00B22E2B"/>
    <w:rsid w:val="00B55BD8"/>
    <w:rsid w:val="00B57D6F"/>
    <w:rsid w:val="00BA51CC"/>
    <w:rsid w:val="00BD47F7"/>
    <w:rsid w:val="00C923F1"/>
    <w:rsid w:val="00CF1446"/>
    <w:rsid w:val="00D3579E"/>
    <w:rsid w:val="00D52C2A"/>
    <w:rsid w:val="00D8758D"/>
    <w:rsid w:val="00D934E2"/>
    <w:rsid w:val="00E51F86"/>
    <w:rsid w:val="00EF556A"/>
    <w:rsid w:val="00F60DD3"/>
    <w:rsid w:val="00F6399F"/>
    <w:rsid w:val="00F9329D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594A0"/>
  <w15:docId w15:val="{32F68259-D952-4E77-AA02-5116C9D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7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D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DE7"/>
    <w:rPr>
      <w:sz w:val="20"/>
      <w:szCs w:val="20"/>
    </w:rPr>
  </w:style>
  <w:style w:type="table" w:styleId="a7">
    <w:name w:val="Table Grid"/>
    <w:basedOn w:val="a1"/>
    <w:uiPriority w:val="59"/>
    <w:rsid w:val="0073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0C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4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3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clc</cp:lastModifiedBy>
  <cp:revision>20</cp:revision>
  <cp:lastPrinted>2021-02-18T02:26:00Z</cp:lastPrinted>
  <dcterms:created xsi:type="dcterms:W3CDTF">2020-03-12T02:14:00Z</dcterms:created>
  <dcterms:modified xsi:type="dcterms:W3CDTF">2021-11-01T03:26:00Z</dcterms:modified>
</cp:coreProperties>
</file>